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91F66F" w14:textId="77777777" w:rsidR="004A7F82" w:rsidRDefault="00000000">
      <w:pPr>
        <w:rPr>
          <w:b/>
          <w:bCs/>
        </w:rPr>
      </w:pPr>
      <w:r>
        <w:rPr>
          <w:b/>
          <w:bCs/>
        </w:rPr>
        <w:t>Activity: Evaluate and Revise a Figure (20–25 minutes)</w:t>
      </w:r>
    </w:p>
    <w:p w14:paraId="14A7FBE2" w14:textId="77777777" w:rsidR="004A7F82" w:rsidRDefault="004A7F82">
      <w:pPr>
        <w:rPr>
          <w:b/>
          <w:bCs/>
        </w:rPr>
      </w:pPr>
    </w:p>
    <w:p w14:paraId="0B76D4BD" w14:textId="77777777" w:rsidR="004A7F82" w:rsidRDefault="004A7F82"/>
    <w:p w14:paraId="68CBFCA6" w14:textId="77777777" w:rsidR="004A7F82" w:rsidRDefault="00000000">
      <w:r>
        <w:t>Instructions:</w:t>
      </w:r>
    </w:p>
    <w:p w14:paraId="74A849AA" w14:textId="77777777" w:rsidR="004A7F82" w:rsidRDefault="00000000">
      <w:r>
        <w:t>Choose a figure you are currently using or plan to use (paper, poster, presentation, or report).</w:t>
      </w:r>
    </w:p>
    <w:p w14:paraId="771EE508" w14:textId="77777777" w:rsidR="004A7F82" w:rsidRDefault="004A7F82"/>
    <w:p w14:paraId="774561DC" w14:textId="77777777" w:rsidR="004A7F82" w:rsidRDefault="00000000">
      <w:pPr>
        <w:numPr>
          <w:ilvl w:val="0"/>
          <w:numId w:val="2"/>
        </w:numPr>
      </w:pPr>
      <w:r>
        <w:t>Identify the Message (5 minutes)</w:t>
      </w:r>
    </w:p>
    <w:p w14:paraId="3BC81BCD" w14:textId="77777777" w:rsidR="004A7F82" w:rsidRDefault="004A7F82"/>
    <w:p w14:paraId="06DF4A16" w14:textId="77777777" w:rsidR="004A7F82" w:rsidRDefault="00000000">
      <w:r>
        <w:t>Write one sentence answering:</w:t>
      </w:r>
    </w:p>
    <w:p w14:paraId="3F29F3D3" w14:textId="77777777" w:rsidR="004A7F82" w:rsidRDefault="004A7F82"/>
    <w:p w14:paraId="477BCA95" w14:textId="77777777" w:rsidR="004A7F82" w:rsidRDefault="00000000">
      <w:pPr>
        <w:numPr>
          <w:ilvl w:val="0"/>
          <w:numId w:val="4"/>
        </w:numPr>
      </w:pPr>
      <w:r>
        <w:t>What is the main message of this figure?</w:t>
      </w:r>
    </w:p>
    <w:p w14:paraId="7317834D" w14:textId="77777777" w:rsidR="004A7F82" w:rsidRDefault="00000000">
      <w:pPr>
        <w:numPr>
          <w:ilvl w:val="0"/>
          <w:numId w:val="4"/>
        </w:numPr>
      </w:pPr>
      <w:r>
        <w:t>What evidence supports that message?</w:t>
      </w:r>
    </w:p>
    <w:p w14:paraId="6815249F" w14:textId="77777777" w:rsidR="004A7F82" w:rsidRDefault="004A7F82"/>
    <w:p w14:paraId="0E2AC726" w14:textId="77777777" w:rsidR="004A7F82" w:rsidRDefault="00000000">
      <w:r>
        <w:t>If you cannot write this clearly, the figure needs revision.</w:t>
      </w:r>
    </w:p>
    <w:p w14:paraId="1A26B90D" w14:textId="77777777" w:rsidR="004A7F82" w:rsidRDefault="004A7F82"/>
    <w:p w14:paraId="5A95DCB2" w14:textId="77777777" w:rsidR="004A7F82" w:rsidRDefault="00000000">
      <w:pPr>
        <w:numPr>
          <w:ilvl w:val="0"/>
          <w:numId w:val="2"/>
        </w:numPr>
      </w:pPr>
      <w:r>
        <w:t>Check Context (5 minutes)</w:t>
      </w:r>
    </w:p>
    <w:p w14:paraId="4240829D" w14:textId="77777777" w:rsidR="004A7F82" w:rsidRDefault="004A7F82"/>
    <w:p w14:paraId="3FDF94BB" w14:textId="77777777" w:rsidR="004A7F82" w:rsidRDefault="00000000">
      <w:r>
        <w:t>Answer briefly:</w:t>
      </w:r>
    </w:p>
    <w:p w14:paraId="7F599FA6" w14:textId="77777777" w:rsidR="004A7F82" w:rsidRDefault="004A7F82"/>
    <w:p w14:paraId="2C4E9BB7" w14:textId="77777777" w:rsidR="004A7F82" w:rsidRDefault="00000000">
      <w:pPr>
        <w:numPr>
          <w:ilvl w:val="0"/>
          <w:numId w:val="1"/>
        </w:numPr>
      </w:pPr>
      <w:r>
        <w:t>Who is the intended audience?</w:t>
      </w:r>
    </w:p>
    <w:p w14:paraId="5EB8916C" w14:textId="77777777" w:rsidR="004A7F82" w:rsidRDefault="00000000">
      <w:pPr>
        <w:numPr>
          <w:ilvl w:val="0"/>
          <w:numId w:val="1"/>
        </w:numPr>
      </w:pPr>
      <w:r>
        <w:t>Where will this figure appear?</w:t>
      </w:r>
    </w:p>
    <w:p w14:paraId="69AFC32F" w14:textId="77777777" w:rsidR="004A7F82" w:rsidRDefault="00000000">
      <w:pPr>
        <w:numPr>
          <w:ilvl w:val="0"/>
          <w:numId w:val="1"/>
        </w:numPr>
      </w:pPr>
      <w:r>
        <w:t>Is the current design appropriate for that setting?</w:t>
      </w:r>
    </w:p>
    <w:p w14:paraId="16DFD1F2" w14:textId="77777777" w:rsidR="004A7F82" w:rsidRDefault="004A7F82"/>
    <w:p w14:paraId="2385EBA9" w14:textId="77777777" w:rsidR="004A7F82" w:rsidRDefault="00000000">
      <w:pPr>
        <w:numPr>
          <w:ilvl w:val="0"/>
          <w:numId w:val="2"/>
        </w:numPr>
      </w:pPr>
      <w:r>
        <w:t xml:space="preserve"> Evaluate Signal vs Noise (10 minutes)</w:t>
      </w:r>
    </w:p>
    <w:p w14:paraId="63AE7574" w14:textId="77777777" w:rsidR="004A7F82" w:rsidRDefault="004A7F82"/>
    <w:p w14:paraId="36DCD2C9" w14:textId="77777777" w:rsidR="004A7F82" w:rsidRDefault="00000000">
      <w:r>
        <w:t>Ask yourself:</w:t>
      </w:r>
    </w:p>
    <w:p w14:paraId="508F3539" w14:textId="77777777" w:rsidR="004A7F82" w:rsidRDefault="004A7F82"/>
    <w:p w14:paraId="20F99B22" w14:textId="77777777" w:rsidR="004A7F82" w:rsidRDefault="00000000">
      <w:pPr>
        <w:numPr>
          <w:ilvl w:val="0"/>
          <w:numId w:val="3"/>
        </w:numPr>
      </w:pPr>
      <w:r>
        <w:t>Is there unnecessary data or decoration?</w:t>
      </w:r>
    </w:p>
    <w:p w14:paraId="22C12F82" w14:textId="77777777" w:rsidR="004A7F82" w:rsidRDefault="00000000">
      <w:pPr>
        <w:numPr>
          <w:ilvl w:val="0"/>
          <w:numId w:val="3"/>
        </w:numPr>
      </w:pPr>
      <w:r>
        <w:t>Are labels, legends, and colors helping or distracting?</w:t>
      </w:r>
    </w:p>
    <w:p w14:paraId="684864FE" w14:textId="77777777" w:rsidR="004A7F82" w:rsidRDefault="00000000">
      <w:pPr>
        <w:numPr>
          <w:ilvl w:val="0"/>
          <w:numId w:val="3"/>
        </w:numPr>
      </w:pPr>
      <w:r>
        <w:t>Could a different figure or plot type communicate the message more clearly?</w:t>
      </w:r>
    </w:p>
    <w:p w14:paraId="3C574B27" w14:textId="77777777" w:rsidR="004A7F82" w:rsidRDefault="004A7F82"/>
    <w:p w14:paraId="7BEAD9B3" w14:textId="77777777" w:rsidR="004A7F82" w:rsidRDefault="00000000">
      <w:r>
        <w:t>Write down one concrete change you would make to improve clarity.</w:t>
      </w:r>
    </w:p>
    <w:p w14:paraId="7BAEB39E" w14:textId="77777777" w:rsidR="004A7F82" w:rsidRDefault="004A7F82"/>
    <w:p w14:paraId="782D9D85" w14:textId="77777777" w:rsidR="004A7F82" w:rsidRDefault="00000000">
      <w:pPr>
        <w:numPr>
          <w:ilvl w:val="0"/>
          <w:numId w:val="2"/>
        </w:numPr>
      </w:pPr>
      <w:r>
        <w:t>Optional Extension</w:t>
      </w:r>
    </w:p>
    <w:p w14:paraId="0900F187" w14:textId="77777777" w:rsidR="004A7F82" w:rsidRDefault="004A7F82"/>
    <w:p w14:paraId="043E856A" w14:textId="4ABA9C37" w:rsidR="002170EB" w:rsidRDefault="00000000">
      <w:r>
        <w:t>Sketch a revised version of the figure or list changes you would make if redesigning it from scratch</w:t>
      </w:r>
    </w:p>
    <w:p w14:paraId="7407D7BF" w14:textId="77777777" w:rsidR="002170EB" w:rsidRDefault="002170EB">
      <w:r>
        <w:br w:type="page"/>
      </w:r>
    </w:p>
    <w:p w14:paraId="1CB9B881" w14:textId="77777777" w:rsidR="002170EB" w:rsidRPr="0065769D" w:rsidRDefault="002170EB" w:rsidP="002170EB">
      <w:pPr>
        <w:rPr>
          <w:sz w:val="20"/>
        </w:rPr>
      </w:pPr>
      <w:r w:rsidRPr="0065769D">
        <w:rPr>
          <w:sz w:val="20"/>
        </w:rPr>
        <w:lastRenderedPageBreak/>
        <w:t xml:space="preserve">MIT </w:t>
      </w:r>
      <w:proofErr w:type="spellStart"/>
      <w:r w:rsidRPr="0065769D">
        <w:rPr>
          <w:sz w:val="20"/>
        </w:rPr>
        <w:t>OpenCourseWare</w:t>
      </w:r>
      <w:proofErr w:type="spellEnd"/>
    </w:p>
    <w:p w14:paraId="1BE7EFDA" w14:textId="77777777" w:rsidR="002170EB" w:rsidRPr="0065769D" w:rsidRDefault="002170EB" w:rsidP="002170EB">
      <w:pPr>
        <w:rPr>
          <w:sz w:val="20"/>
        </w:rPr>
      </w:pPr>
      <w:hyperlink r:id="rId7" w:history="1">
        <w:r w:rsidRPr="006F3AD2">
          <w:rPr>
            <w:rStyle w:val="Hyperlink"/>
            <w:sz w:val="20"/>
          </w:rPr>
          <w:t>https://ocw.mit.edu/</w:t>
        </w:r>
      </w:hyperlink>
    </w:p>
    <w:p w14:paraId="2BE94082" w14:textId="77777777" w:rsidR="002170EB" w:rsidRPr="0065769D" w:rsidRDefault="002170EB" w:rsidP="002170EB">
      <w:pPr>
        <w:rPr>
          <w:sz w:val="20"/>
        </w:rPr>
      </w:pPr>
    </w:p>
    <w:p w14:paraId="2E5C8B8D" w14:textId="77777777" w:rsidR="002170EB" w:rsidRPr="0065769D" w:rsidRDefault="002170EB" w:rsidP="002170EB"/>
    <w:p w14:paraId="2F626F46" w14:textId="77777777" w:rsidR="002170EB" w:rsidRPr="0065769D" w:rsidRDefault="002170EB" w:rsidP="002170EB"/>
    <w:p w14:paraId="6E539C1B" w14:textId="0E257FEB" w:rsidR="002170EB" w:rsidRPr="0065769D" w:rsidRDefault="002170EB" w:rsidP="002170EB">
      <w:r>
        <w:t>RES</w:t>
      </w:r>
      <w:r w:rsidRPr="0065769D">
        <w:t>.</w:t>
      </w:r>
      <w:r>
        <w:t>16-</w:t>
      </w:r>
      <w:r w:rsidR="008F1B74">
        <w:t>9960</w:t>
      </w:r>
      <w:r w:rsidRPr="0065769D">
        <w:t xml:space="preserve"> </w:t>
      </w:r>
      <w:r w:rsidRPr="0039582C">
        <w:t>The Engineering Student’s Guide to Effective Technical Communication</w:t>
      </w:r>
    </w:p>
    <w:p w14:paraId="1898A32F" w14:textId="77777777" w:rsidR="002170EB" w:rsidRPr="0065769D" w:rsidRDefault="002170EB" w:rsidP="002170EB">
      <w:pPr>
        <w:rPr>
          <w:sz w:val="20"/>
        </w:rPr>
      </w:pPr>
      <w:r>
        <w:rPr>
          <w:sz w:val="20"/>
        </w:rPr>
        <w:t>Spring</w:t>
      </w:r>
      <w:r w:rsidRPr="0065769D">
        <w:rPr>
          <w:sz w:val="20"/>
        </w:rPr>
        <w:t xml:space="preserve"> 20</w:t>
      </w:r>
      <w:r>
        <w:rPr>
          <w:sz w:val="20"/>
        </w:rPr>
        <w:t>26</w:t>
      </w:r>
    </w:p>
    <w:p w14:paraId="32B900CA" w14:textId="77777777" w:rsidR="002170EB" w:rsidRPr="0065769D" w:rsidRDefault="002170EB" w:rsidP="002170EB">
      <w:pPr>
        <w:rPr>
          <w:sz w:val="20"/>
        </w:rPr>
      </w:pPr>
    </w:p>
    <w:p w14:paraId="7E60207E" w14:textId="77777777" w:rsidR="002170EB" w:rsidRPr="0065769D" w:rsidRDefault="002170EB" w:rsidP="002170EB">
      <w:pPr>
        <w:rPr>
          <w:sz w:val="20"/>
        </w:rPr>
      </w:pPr>
    </w:p>
    <w:p w14:paraId="48CB7D2E" w14:textId="77777777" w:rsidR="002170EB" w:rsidRPr="0065769D" w:rsidRDefault="002170EB" w:rsidP="002170EB">
      <w:pPr>
        <w:rPr>
          <w:sz w:val="20"/>
        </w:rPr>
      </w:pPr>
    </w:p>
    <w:p w14:paraId="418E2DD8" w14:textId="77777777" w:rsidR="002170EB" w:rsidRPr="0065769D" w:rsidRDefault="002170EB" w:rsidP="002170EB">
      <w:pPr>
        <w:rPr>
          <w:sz w:val="20"/>
        </w:rPr>
      </w:pPr>
      <w:r w:rsidRPr="0065769D">
        <w:rPr>
          <w:sz w:val="20"/>
        </w:rPr>
        <w:t xml:space="preserve">For information about citing these materials or our Terms of Use, visit: </w:t>
      </w:r>
      <w:hyperlink r:id="rId8" w:history="1">
        <w:r w:rsidRPr="006F3AD2">
          <w:rPr>
            <w:rStyle w:val="Hyperlink"/>
            <w:sz w:val="20"/>
          </w:rPr>
          <w:t>https://ocw.mit.edu/terms</w:t>
        </w:r>
      </w:hyperlink>
      <w:r w:rsidRPr="0065769D">
        <w:rPr>
          <w:sz w:val="20"/>
        </w:rPr>
        <w:t xml:space="preserve">. </w:t>
      </w:r>
    </w:p>
    <w:p w14:paraId="06819309" w14:textId="77777777" w:rsidR="002170EB" w:rsidRPr="003978CD" w:rsidRDefault="002170EB" w:rsidP="002170EB">
      <w:pPr>
        <w:rPr>
          <w:b/>
          <w:sz w:val="20"/>
        </w:rPr>
      </w:pPr>
    </w:p>
    <w:p w14:paraId="1AE7D3F2" w14:textId="77777777" w:rsidR="004A7F82" w:rsidRDefault="004A7F82"/>
    <w:sectPr w:rsidR="004A7F82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06C426" w14:textId="77777777" w:rsidR="002A56A6" w:rsidRDefault="002A56A6">
      <w:pPr>
        <w:spacing w:line="240" w:lineRule="auto"/>
      </w:pPr>
      <w:r>
        <w:separator/>
      </w:r>
    </w:p>
  </w:endnote>
  <w:endnote w:type="continuationSeparator" w:id="0">
    <w:p w14:paraId="1DAB469D" w14:textId="77777777" w:rsidR="002A56A6" w:rsidRDefault="002A56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C378E73-BD78-714B-88B7-DCF31028D0C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6EE7134A-298B-154F-9116-FBFD82F0A465}"/>
    <w:embedBold r:id="rId3" w:fontKey="{7EC424D8-3E0D-9344-9EF9-675BA59ED7C4}"/>
    <w:embedItalic r:id="rId4" w:fontKey="{83EB27EE-277F-B841-9906-8FF5FB110E4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A774A268-9B83-7842-9F7D-2A6176ED3BE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CA87E5F-7886-8D44-8049-CB41A5966F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A9A2698-8E2C-0A4D-BE7F-E4600B35A4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9777026"/>
      <w:docPartObj>
        <w:docPartGallery w:val="Page Numbers (Bottom of Page)"/>
        <w:docPartUnique/>
      </w:docPartObj>
    </w:sdtPr>
    <w:sdtContent>
      <w:p w14:paraId="354D1646" w14:textId="16068C54" w:rsidR="002170EB" w:rsidRDefault="002170EB" w:rsidP="00C03CF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63473D8" w14:textId="77777777" w:rsidR="002170EB" w:rsidRDefault="002170EB" w:rsidP="002170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25556921"/>
      <w:docPartObj>
        <w:docPartGallery w:val="Page Numbers (Bottom of Page)"/>
        <w:docPartUnique/>
      </w:docPartObj>
    </w:sdtPr>
    <w:sdtContent>
      <w:p w14:paraId="012FC331" w14:textId="080763A9" w:rsidR="00C03CF7" w:rsidRDefault="00C03CF7" w:rsidP="0049644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11C1E3A" w14:textId="77777777" w:rsidR="004A7F82" w:rsidRDefault="00000000" w:rsidP="002170EB">
    <w:pPr>
      <w:tabs>
        <w:tab w:val="center" w:pos="4680"/>
        <w:tab w:val="right" w:pos="9360"/>
      </w:tabs>
      <w:spacing w:line="240" w:lineRule="auto"/>
      <w:ind w:right="360"/>
      <w:jc w:val="right"/>
      <w:rPr>
        <w:rFonts w:ascii="Verdana" w:eastAsia="Verdana" w:hAnsi="Verdana" w:cs="Verdana"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ab/>
    </w:r>
    <w:r>
      <w:rPr>
        <w:rFonts w:ascii="Verdana" w:eastAsia="Verdana" w:hAnsi="Verdana" w:cs="Verdana"/>
        <w:sz w:val="16"/>
        <w:szCs w:val="16"/>
      </w:rPr>
      <w:tab/>
    </w:r>
    <w:proofErr w:type="spellStart"/>
    <w:r>
      <w:rPr>
        <w:rFonts w:ascii="Verdana" w:eastAsia="Verdana" w:hAnsi="Verdana" w:cs="Verdana"/>
        <w:sz w:val="16"/>
        <w:szCs w:val="16"/>
      </w:rPr>
      <w:t>AeroAstro</w:t>
    </w:r>
    <w:proofErr w:type="spellEnd"/>
    <w:r>
      <w:rPr>
        <w:rFonts w:ascii="Verdana" w:eastAsia="Verdana" w:hAnsi="Verdana" w:cs="Verdana"/>
        <w:sz w:val="16"/>
        <w:szCs w:val="16"/>
      </w:rPr>
      <w:t xml:space="preserve"> Comm Lab: </w:t>
    </w:r>
    <w:hyperlink r:id="rId1">
      <w:r w:rsidR="004A7F82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4A7F82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  <w:p w14:paraId="3EC079FA" w14:textId="77777777" w:rsidR="004A7F82" w:rsidRDefault="004A7F8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D42AF" w14:textId="77777777" w:rsidR="002A56A6" w:rsidRDefault="002A56A6">
      <w:pPr>
        <w:spacing w:line="240" w:lineRule="auto"/>
      </w:pPr>
      <w:r>
        <w:separator/>
      </w:r>
    </w:p>
  </w:footnote>
  <w:footnote w:type="continuationSeparator" w:id="0">
    <w:p w14:paraId="28B109B1" w14:textId="77777777" w:rsidR="002A56A6" w:rsidRDefault="002A56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4B2F03" w14:textId="77777777" w:rsidR="004A7F82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734260AF" wp14:editId="47AF25E9">
          <wp:simplePos x="0" y="0"/>
          <wp:positionH relativeFrom="column">
            <wp:posOffset>4591050</wp:posOffset>
          </wp:positionH>
          <wp:positionV relativeFrom="paragraph">
            <wp:posOffset>-333374</wp:posOffset>
          </wp:positionV>
          <wp:extent cx="1763395" cy="474345"/>
          <wp:effectExtent l="0" t="0" r="0" b="0"/>
          <wp:wrapNone/>
          <wp:docPr id="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A59F4"/>
    <w:multiLevelType w:val="multilevel"/>
    <w:tmpl w:val="3B28D1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684452"/>
    <w:multiLevelType w:val="multilevel"/>
    <w:tmpl w:val="672437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4095DB0"/>
    <w:multiLevelType w:val="multilevel"/>
    <w:tmpl w:val="05D070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A9F0AC4"/>
    <w:multiLevelType w:val="multilevel"/>
    <w:tmpl w:val="62A029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61853249">
    <w:abstractNumId w:val="1"/>
  </w:num>
  <w:num w:numId="2" w16cid:durableId="609095528">
    <w:abstractNumId w:val="2"/>
  </w:num>
  <w:num w:numId="3" w16cid:durableId="1816751441">
    <w:abstractNumId w:val="0"/>
  </w:num>
  <w:num w:numId="4" w16cid:durableId="156193850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82"/>
    <w:rsid w:val="000F31EC"/>
    <w:rsid w:val="0017771A"/>
    <w:rsid w:val="001E44D7"/>
    <w:rsid w:val="002170EB"/>
    <w:rsid w:val="00241C04"/>
    <w:rsid w:val="002A56A6"/>
    <w:rsid w:val="002F0634"/>
    <w:rsid w:val="00361C54"/>
    <w:rsid w:val="003E5BEA"/>
    <w:rsid w:val="004A7F82"/>
    <w:rsid w:val="005C5437"/>
    <w:rsid w:val="008F1B74"/>
    <w:rsid w:val="00BA4E98"/>
    <w:rsid w:val="00C03CF7"/>
    <w:rsid w:val="00D31641"/>
    <w:rsid w:val="00D3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3731B1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2170E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0EB"/>
  </w:style>
  <w:style w:type="character" w:styleId="PageNumber">
    <w:name w:val="page number"/>
    <w:basedOn w:val="DefaultParagraphFont"/>
    <w:uiPriority w:val="99"/>
    <w:semiHidden/>
    <w:unhideWhenUsed/>
    <w:rsid w:val="002170EB"/>
  </w:style>
  <w:style w:type="character" w:styleId="Hyperlink">
    <w:name w:val="Hyperlink"/>
    <w:rsid w:val="002170E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C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term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cw.mit.ed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1010</Characters>
  <Application>Microsoft Office Word</Application>
  <DocSecurity>0</DocSecurity>
  <Lines>50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Figure Design: Evaluate and Revise a Figure</dc:title>
  <dc:subject/>
  <dc:creator>MIT AeroAstro Communication Lab</dc:creator>
  <cp:keywords/>
  <dc:description/>
  <cp:lastModifiedBy>H. Sharon Lin</cp:lastModifiedBy>
  <cp:revision>5</cp:revision>
  <cp:lastPrinted>2026-08-20T18:01:00Z</cp:lastPrinted>
  <dcterms:created xsi:type="dcterms:W3CDTF">2026-08-20T18:01:00Z</dcterms:created>
  <dcterms:modified xsi:type="dcterms:W3CDTF">2026-10-12T22:11:00Z</dcterms:modified>
  <cp:category/>
</cp:coreProperties>
</file>